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8550" w14:textId="7C9EA634" w:rsidR="00502A55" w:rsidRPr="008B2717" w:rsidRDefault="00457B1E" w:rsidP="00502A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6286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ДОГОВОР </w:t>
      </w:r>
      <w:r w:rsidR="0011620F" w:rsidRPr="008B2717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 w:rsidR="005161E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1F068551" w14:textId="169B8F6D" w:rsidR="00457B1E" w:rsidRPr="008B2717" w:rsidRDefault="00457B1E" w:rsidP="00D628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B2717">
        <w:rPr>
          <w:rFonts w:ascii="Times New Roman" w:hAnsi="Times New Roman" w:cs="Times New Roman"/>
          <w:b/>
          <w:color w:val="auto"/>
          <w:sz w:val="20"/>
          <w:szCs w:val="20"/>
        </w:rPr>
        <w:t>на обучение по дополнительным</w:t>
      </w:r>
    </w:p>
    <w:p w14:paraId="1F068552" w14:textId="77777777" w:rsidR="00457B1E" w:rsidRPr="008B2717" w:rsidRDefault="00457B1E" w:rsidP="00D628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B271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образовательным программам</w:t>
      </w:r>
    </w:p>
    <w:p w14:paraId="1F068553" w14:textId="1D48526A" w:rsidR="00457B1E" w:rsidRPr="008B2717" w:rsidRDefault="00457B1E" w:rsidP="00D628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2717">
        <w:rPr>
          <w:rFonts w:ascii="Times New Roman" w:hAnsi="Times New Roman" w:cs="Times New Roman"/>
          <w:color w:val="auto"/>
          <w:sz w:val="20"/>
          <w:szCs w:val="20"/>
        </w:rPr>
        <w:t>г. Москва</w:t>
      </w:r>
      <w:r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1620F" w:rsidRPr="008B2717">
        <w:rPr>
          <w:rFonts w:ascii="Times New Roman" w:hAnsi="Times New Roman" w:cs="Times New Roman"/>
          <w:color w:val="auto"/>
          <w:sz w:val="20"/>
          <w:szCs w:val="20"/>
        </w:rPr>
        <w:tab/>
        <w:t xml:space="preserve"> «</w:t>
      </w:r>
      <w:r w:rsidR="00792CAA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6C6A21" w:rsidRPr="008B2717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5161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92CAA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</w:t>
      </w:r>
      <w:r w:rsidR="00F76340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70855">
        <w:rPr>
          <w:rFonts w:ascii="Times New Roman" w:hAnsi="Times New Roman" w:cs="Times New Roman"/>
          <w:color w:val="auto"/>
          <w:sz w:val="20"/>
          <w:szCs w:val="20"/>
        </w:rPr>
        <w:t>2018</w:t>
      </w:r>
      <w:r w:rsidR="006C6A21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B2717">
        <w:rPr>
          <w:rFonts w:ascii="Times New Roman" w:hAnsi="Times New Roman" w:cs="Times New Roman"/>
          <w:color w:val="auto"/>
          <w:sz w:val="20"/>
          <w:szCs w:val="20"/>
        </w:rPr>
        <w:t>г.</w:t>
      </w:r>
    </w:p>
    <w:p w14:paraId="1F068554" w14:textId="77777777" w:rsidR="00457B1E" w:rsidRPr="008B2717" w:rsidRDefault="00457B1E" w:rsidP="00D177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068555" w14:textId="393E17EB" w:rsidR="00457B1E" w:rsidRPr="008B2717" w:rsidRDefault="006772CF" w:rsidP="006C6A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B2717">
        <w:rPr>
          <w:rFonts w:ascii="Times New Roman" w:hAnsi="Times New Roman" w:cs="Times New Roman"/>
          <w:color w:val="auto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«Институт Практической Психологии и Психоанализа» (сокращенно НОЧУ ДПО «ИППиП») (далее – Институт)</w:t>
      </w:r>
      <w:r w:rsidR="00457B1E" w:rsidRPr="008B2717">
        <w:rPr>
          <w:rFonts w:ascii="Times New Roman" w:hAnsi="Times New Roman" w:cs="Times New Roman"/>
          <w:color w:val="auto"/>
          <w:sz w:val="20"/>
          <w:szCs w:val="20"/>
        </w:rPr>
        <w:t>,  осуществляющее образовательную деятельн</w:t>
      </w:r>
      <w:r w:rsidRPr="008B2717">
        <w:rPr>
          <w:rFonts w:ascii="Times New Roman" w:hAnsi="Times New Roman" w:cs="Times New Roman"/>
          <w:color w:val="auto"/>
          <w:sz w:val="20"/>
          <w:szCs w:val="20"/>
        </w:rPr>
        <w:t>ость на основании лицензии от 27.04.2016 г. № 037440</w:t>
      </w:r>
      <w:r w:rsidR="00457B1E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, выданной </w:t>
      </w:r>
      <w:r w:rsidRPr="008B2717">
        <w:rPr>
          <w:rFonts w:ascii="Times New Roman" w:hAnsi="Times New Roman" w:cs="Times New Roman"/>
          <w:color w:val="auto"/>
          <w:sz w:val="20"/>
          <w:szCs w:val="20"/>
        </w:rPr>
        <w:t>Департаментом образования города Москвы</w:t>
      </w:r>
      <w:r w:rsidR="006C6A21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(срок действия –</w:t>
      </w:r>
      <w:r w:rsidR="00765EB7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бессрочно), в</w:t>
      </w:r>
      <w:r w:rsidR="0093357A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лице </w:t>
      </w:r>
      <w:r w:rsidR="00002564">
        <w:rPr>
          <w:rFonts w:ascii="Times New Roman" w:hAnsi="Times New Roman" w:cs="Times New Roman"/>
          <w:color w:val="auto"/>
          <w:sz w:val="20"/>
          <w:szCs w:val="20"/>
        </w:rPr>
        <w:t>_______________________________</w:t>
      </w:r>
      <w:r w:rsidR="006C6A21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12C09" w:rsidRPr="008B2717">
        <w:rPr>
          <w:rFonts w:ascii="Times New Roman" w:hAnsi="Times New Roman" w:cs="Times New Roman"/>
          <w:color w:val="auto"/>
          <w:sz w:val="20"/>
          <w:szCs w:val="20"/>
        </w:rPr>
        <w:t>именуемое</w:t>
      </w:r>
      <w:r w:rsidR="00457B1E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далее </w:t>
      </w:r>
      <w:r w:rsidR="00457B1E" w:rsidRPr="008B2717">
        <w:rPr>
          <w:rFonts w:ascii="Times New Roman" w:hAnsi="Times New Roman" w:cs="Times New Roman"/>
          <w:b/>
          <w:color w:val="auto"/>
          <w:sz w:val="20"/>
          <w:szCs w:val="20"/>
        </w:rPr>
        <w:t>Исполнитель,</w:t>
      </w:r>
      <w:r w:rsidR="00D37D34">
        <w:rPr>
          <w:rFonts w:ascii="Times New Roman" w:hAnsi="Times New Roman" w:cs="Times New Roman"/>
          <w:color w:val="auto"/>
          <w:sz w:val="20"/>
          <w:szCs w:val="20"/>
        </w:rPr>
        <w:t xml:space="preserve"> с одной Стороны и</w:t>
      </w:r>
      <w:r w:rsidR="00002564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_______________________________</w:t>
      </w:r>
      <w:r w:rsidR="0087133B" w:rsidRPr="008B2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</w:t>
      </w:r>
      <w:r w:rsidR="00430E92" w:rsidRPr="008B2717">
        <w:rPr>
          <w:rFonts w:ascii="Times New Roman" w:hAnsi="Times New Roman" w:cs="Times New Roman"/>
          <w:color w:val="auto"/>
          <w:sz w:val="20"/>
          <w:szCs w:val="20"/>
        </w:rPr>
        <w:t>именуем</w:t>
      </w:r>
      <w:r w:rsidR="00002564">
        <w:rPr>
          <w:rFonts w:ascii="Times New Roman" w:hAnsi="Times New Roman" w:cs="Times New Roman"/>
          <w:color w:val="auto"/>
          <w:sz w:val="20"/>
          <w:szCs w:val="20"/>
        </w:rPr>
        <w:t>ый</w:t>
      </w:r>
      <w:r w:rsidR="0087133B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далее </w:t>
      </w:r>
      <w:r w:rsidR="0087133B" w:rsidRPr="008B2717">
        <w:rPr>
          <w:rFonts w:ascii="Times New Roman" w:hAnsi="Times New Roman" w:cs="Times New Roman"/>
          <w:b/>
          <w:color w:val="auto"/>
          <w:sz w:val="20"/>
          <w:szCs w:val="20"/>
        </w:rPr>
        <w:t>Обучающийся,</w:t>
      </w:r>
      <w:r w:rsidR="00D15CC5" w:rsidRPr="008B271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457B1E" w:rsidRPr="008B2717">
        <w:rPr>
          <w:rFonts w:ascii="Times New Roman" w:hAnsi="Times New Roman" w:cs="Times New Roman"/>
          <w:color w:val="auto"/>
          <w:sz w:val="20"/>
          <w:szCs w:val="20"/>
        </w:rPr>
        <w:t>с другой Стороны</w:t>
      </w:r>
      <w:r w:rsidR="00AE5CAD" w:rsidRPr="008B271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457B1E" w:rsidRPr="008B2717">
        <w:rPr>
          <w:rFonts w:ascii="Times New Roman" w:hAnsi="Times New Roman" w:cs="Times New Roman"/>
          <w:color w:val="auto"/>
          <w:sz w:val="20"/>
          <w:szCs w:val="20"/>
        </w:rPr>
        <w:t xml:space="preserve"> заключили настоящий Договор о нижеследующем:</w:t>
      </w:r>
    </w:p>
    <w:p w14:paraId="1F068556" w14:textId="77777777" w:rsidR="00457B1E" w:rsidRPr="00995523" w:rsidRDefault="00457B1E" w:rsidP="00EB2C8C">
      <w:pPr>
        <w:pStyle w:val="ac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Предмет Договора</w:t>
      </w:r>
    </w:p>
    <w:p w14:paraId="3D1607EC" w14:textId="62B525E8" w:rsidR="00E10DE2" w:rsidRPr="00E10DE2" w:rsidRDefault="00E10DE2" w:rsidP="00E10D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0DE2">
        <w:rPr>
          <w:rFonts w:ascii="Times New Roman" w:hAnsi="Times New Roman" w:cs="Times New Roman"/>
          <w:color w:val="auto"/>
          <w:sz w:val="20"/>
          <w:szCs w:val="20"/>
        </w:rPr>
        <w:t>1.1. Исполнитель обязуется предоставить платные образовательные услуги, а Обучающийся обязуется оплатить образовательные услуги, предоставляемые по дополнительной профессиональной программе (</w:t>
      </w:r>
      <w:r w:rsidRPr="00002564">
        <w:rPr>
          <w:rFonts w:ascii="Times New Roman" w:hAnsi="Times New Roman" w:cs="Times New Roman"/>
          <w:b/>
          <w:color w:val="auto"/>
          <w:sz w:val="20"/>
          <w:szCs w:val="20"/>
        </w:rPr>
        <w:t>программа профессиональной переподготовки</w:t>
      </w:r>
      <w:r w:rsidR="0000256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/ программа повышения </w:t>
      </w:r>
      <w:proofErr w:type="gramStart"/>
      <w:r w:rsidR="00002564">
        <w:rPr>
          <w:rFonts w:ascii="Times New Roman" w:hAnsi="Times New Roman" w:cs="Times New Roman"/>
          <w:b/>
          <w:color w:val="auto"/>
          <w:sz w:val="20"/>
          <w:szCs w:val="20"/>
        </w:rPr>
        <w:t xml:space="preserve">квалификации </w:t>
      </w:r>
      <w:r w:rsidR="00417D39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  <w:proofErr w:type="gramEnd"/>
      <w:r w:rsidR="00417D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10DE2">
        <w:rPr>
          <w:rFonts w:ascii="Times New Roman" w:hAnsi="Times New Roman" w:cs="Times New Roman"/>
          <w:b/>
          <w:color w:val="auto"/>
          <w:sz w:val="20"/>
          <w:szCs w:val="20"/>
        </w:rPr>
        <w:t>«</w:t>
      </w:r>
      <w:r w:rsidR="00002564">
        <w:rPr>
          <w:rFonts w:ascii="Times New Roman" w:hAnsi="Times New Roman" w:cs="Times New Roman"/>
          <w:b/>
          <w:i/>
          <w:color w:val="auto"/>
          <w:sz w:val="20"/>
          <w:szCs w:val="20"/>
        </w:rPr>
        <w:t>Наименование программы</w:t>
      </w:r>
      <w:r w:rsidRPr="00E10DE2">
        <w:rPr>
          <w:rFonts w:ascii="Times New Roman" w:hAnsi="Times New Roman" w:cs="Times New Roman"/>
          <w:b/>
          <w:color w:val="auto"/>
          <w:sz w:val="20"/>
          <w:szCs w:val="20"/>
        </w:rPr>
        <w:t>».</w:t>
      </w:r>
      <w:r w:rsidRPr="00E10D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13AB34B" w14:textId="6829707C" w:rsidR="00E10DE2" w:rsidRPr="00E10DE2" w:rsidRDefault="00E10DE2" w:rsidP="00E10D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0DE2">
        <w:rPr>
          <w:rFonts w:ascii="Times New Roman" w:hAnsi="Times New Roman" w:cs="Times New Roman"/>
          <w:color w:val="auto"/>
          <w:sz w:val="20"/>
          <w:szCs w:val="20"/>
        </w:rPr>
        <w:t>Форма реализ</w:t>
      </w:r>
      <w:r w:rsidR="0098711C">
        <w:rPr>
          <w:rFonts w:ascii="Times New Roman" w:hAnsi="Times New Roman" w:cs="Times New Roman"/>
          <w:color w:val="auto"/>
          <w:sz w:val="20"/>
          <w:szCs w:val="20"/>
        </w:rPr>
        <w:t>ации профессиональной программы</w:t>
      </w:r>
      <w:r w:rsidRPr="00E10DE2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002564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Pr="00E10DE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3FCED76" w14:textId="25E56368" w:rsidR="00E10DE2" w:rsidRPr="00E42F96" w:rsidRDefault="00E10DE2" w:rsidP="00E10DE2">
      <w:pPr>
        <w:pStyle w:val="af0"/>
        <w:shd w:val="clear" w:color="auto" w:fill="FFFFFF"/>
        <w:rPr>
          <w:rFonts w:ascii="Calibri" w:hAnsi="Calibri"/>
          <w:sz w:val="22"/>
          <w:szCs w:val="22"/>
        </w:rPr>
      </w:pPr>
      <w:r w:rsidRPr="00E42F96">
        <w:rPr>
          <w:sz w:val="20"/>
          <w:szCs w:val="20"/>
        </w:rPr>
        <w:t>Объем професси</w:t>
      </w:r>
      <w:r w:rsidR="00CB6B7B">
        <w:rPr>
          <w:sz w:val="20"/>
          <w:szCs w:val="20"/>
        </w:rPr>
        <w:t xml:space="preserve">ональной программы составляет </w:t>
      </w:r>
      <w:r w:rsidR="00002564">
        <w:rPr>
          <w:sz w:val="20"/>
          <w:szCs w:val="20"/>
        </w:rPr>
        <w:t>_________________</w:t>
      </w:r>
      <w:r w:rsidRPr="00E42F96">
        <w:rPr>
          <w:sz w:val="20"/>
          <w:szCs w:val="20"/>
        </w:rPr>
        <w:t xml:space="preserve"> академических часов. </w:t>
      </w:r>
    </w:p>
    <w:p w14:paraId="692E7798" w14:textId="2DBCF25D" w:rsidR="00E10DE2" w:rsidRPr="00E42F96" w:rsidRDefault="00E10DE2" w:rsidP="00E10DE2">
      <w:pPr>
        <w:pStyle w:val="af0"/>
        <w:shd w:val="clear" w:color="auto" w:fill="FFFFFF"/>
        <w:rPr>
          <w:sz w:val="20"/>
          <w:szCs w:val="20"/>
        </w:rPr>
      </w:pPr>
      <w:r w:rsidRPr="00E42F96">
        <w:rPr>
          <w:sz w:val="20"/>
          <w:szCs w:val="20"/>
        </w:rPr>
        <w:t>Срок освоения образовательной программы на момент подписания Договора составляет</w:t>
      </w:r>
      <w:r w:rsidR="009E56AD">
        <w:rPr>
          <w:sz w:val="20"/>
          <w:szCs w:val="20"/>
        </w:rPr>
        <w:t xml:space="preserve"> </w:t>
      </w:r>
      <w:r w:rsidR="00002564">
        <w:rPr>
          <w:sz w:val="20"/>
          <w:szCs w:val="20"/>
        </w:rPr>
        <w:t>__________</w:t>
      </w:r>
      <w:r w:rsidRPr="00E42F96">
        <w:rPr>
          <w:sz w:val="20"/>
          <w:szCs w:val="20"/>
        </w:rPr>
        <w:t>.</w:t>
      </w:r>
    </w:p>
    <w:p w14:paraId="36AEF71C" w14:textId="70FDDD6F" w:rsidR="00E10DE2" w:rsidRPr="00E10DE2" w:rsidRDefault="00E10DE2" w:rsidP="00E10D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10DE2">
        <w:rPr>
          <w:rFonts w:ascii="Times New Roman" w:hAnsi="Times New Roman" w:cs="Times New Roman"/>
          <w:color w:val="auto"/>
          <w:sz w:val="20"/>
          <w:szCs w:val="20"/>
        </w:rPr>
        <w:t xml:space="preserve">1.2. После успешного освоения программы и успешного прохождения итоговой аттестации Обучающемуся выдается </w:t>
      </w:r>
      <w:r w:rsidRPr="00002564">
        <w:rPr>
          <w:rFonts w:ascii="Times New Roman" w:hAnsi="Times New Roman" w:cs="Times New Roman"/>
          <w:b/>
          <w:bCs/>
          <w:color w:val="auto"/>
          <w:sz w:val="20"/>
          <w:szCs w:val="20"/>
        </w:rPr>
        <w:t>диплом о профессиональной переподготовке</w:t>
      </w:r>
      <w:r w:rsidR="0000256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/ удостоверение о повышении квалификации</w:t>
      </w:r>
      <w:r w:rsidRPr="0000256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установленного образца</w:t>
      </w:r>
      <w:r w:rsidRPr="0000256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4AAE6F" w14:textId="5624CEAE" w:rsidR="00E10DE2" w:rsidRPr="00E10DE2" w:rsidRDefault="0098711C" w:rsidP="00E10DE2">
      <w:pPr>
        <w:pStyle w:val="ac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1.3.</w:t>
      </w:r>
      <w:r w:rsidR="0000256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Обучающемуся</w:t>
      </w:r>
      <w:r w:rsidR="00E10DE2" w:rsidRPr="00E10DE2">
        <w:rPr>
          <w:rFonts w:ascii="Times New Roman" w:hAnsi="Times New Roman" w:cs="Times New Roman"/>
          <w:color w:val="auto"/>
          <w:sz w:val="20"/>
          <w:szCs w:val="20"/>
        </w:rPr>
        <w:t>, не прошедшему итоговой аттестации или получившему на итоговой аттестации неудовлетворительные результаты, а также Обучающемуся, освоившему часть программы и (или) отчисленному из Института, выдается справка о пребывании на обучении по образцу, самостоятельно установленному Институтом.</w:t>
      </w:r>
    </w:p>
    <w:p w14:paraId="1F06855D" w14:textId="77777777" w:rsidR="00457B1E" w:rsidRPr="00995523" w:rsidRDefault="00457B1E" w:rsidP="00EB2C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II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. Права Исполнителя и Обучающегося</w:t>
      </w:r>
    </w:p>
    <w:p w14:paraId="1F06855E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2.1. Исполнитель вправе:</w:t>
      </w:r>
    </w:p>
    <w:p w14:paraId="1F06855F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F068560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068561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2.1.3. В случае возникновения задолженности за обучение Исполнитель вправе приостановить оказание образовательных услуг, а также не допускать Обучающегося к занятиям, промежуточной и/или итоговой аттестации до момента полного погашения задолженности по оплате.</w:t>
      </w:r>
    </w:p>
    <w:p w14:paraId="1F068562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2.2. Обучающийся вправе</w:t>
      </w:r>
      <w:r w:rsidR="006069ED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1F068563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14:paraId="1F068564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14:paraId="1F068565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F068566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.4. Принимать в порядке, установленном локальными нормативными актами, участие в мероприятиях, организованных Исполнителем.</w:t>
      </w:r>
    </w:p>
    <w:p w14:paraId="1F068567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2.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F068568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III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. Обязанности Исполнителя и Обучающегося</w:t>
      </w:r>
    </w:p>
    <w:p w14:paraId="1F068569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3.1. Исполнитель обязан:</w:t>
      </w:r>
    </w:p>
    <w:p w14:paraId="1F06856A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слушателя, после поступления оплаты на счет Исполнителя в соответствии с условиями Договора.</w:t>
      </w:r>
    </w:p>
    <w:p w14:paraId="1F06856B" w14:textId="4A9FFE4E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Положением «</w:t>
      </w:r>
      <w:r w:rsidR="004247FA" w:rsidRPr="004247FA">
        <w:rPr>
          <w:rFonts w:ascii="Times New Roman" w:hAnsi="Times New Roman" w:cs="Times New Roman"/>
          <w:color w:val="auto"/>
          <w:sz w:val="20"/>
          <w:szCs w:val="20"/>
        </w:rPr>
        <w:t>Об оказании платных образовательных услуг в Негосударственном образовательном частном учреждении дополнительного профессионального образования «Институт Практической Психологии и Психоанализа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».</w:t>
      </w:r>
    </w:p>
    <w:p w14:paraId="1F06856C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14:paraId="1F06856D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1F06856E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3.1.5. Осуществлять научное, учебно-методическое руководство и обеспечение учебного процесса в дистанционной форме исключительно через компьютерную сеть Интернет.</w:t>
      </w:r>
    </w:p>
    <w:p w14:paraId="1F06856F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3.1.6. Обеспечить доступ Обучающемуся к учебно-методическим материалам по дисциплинам по сети Интернет.</w:t>
      </w:r>
    </w:p>
    <w:p w14:paraId="1F068570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3.1.7. Принимать от Обучающегося плату за образовательные услуги.</w:t>
      </w:r>
    </w:p>
    <w:p w14:paraId="1F068571" w14:textId="77777777" w:rsidR="00457B1E" w:rsidRPr="00995523" w:rsidRDefault="00457B1E" w:rsidP="007728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F068572" w14:textId="77777777" w:rsidR="00457B1E" w:rsidRDefault="00457B1E" w:rsidP="007728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E307AB0" w14:textId="77777777" w:rsidR="00257A99" w:rsidRPr="00995523" w:rsidRDefault="00257A99" w:rsidP="007728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068573" w14:textId="77777777" w:rsidR="00502A55" w:rsidRDefault="00502A55" w:rsidP="007728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068574" w14:textId="77777777" w:rsidR="00457B1E" w:rsidRPr="00995523" w:rsidRDefault="00457B1E" w:rsidP="007728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3.2. Обучающийся обязан:</w:t>
      </w:r>
    </w:p>
    <w:p w14:paraId="1F068575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3.2.1. Своевременно вносить плату за предоставляемые образовательные услуги, указанные в 1 разделе Договора, в размере и порядке, определенных Договором, а также предоставлять платежные документы, подтверждающие такую оплату.</w:t>
      </w:r>
    </w:p>
    <w:p w14:paraId="1F068576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3.2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.2. Незамедлительно сообщить руководству Исполнителя об изменении контактного телефона и своего места жительства.</w:t>
      </w:r>
    </w:p>
    <w:p w14:paraId="1F068577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3.2.3.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772CF">
          <w:rPr>
            <w:rFonts w:ascii="Times New Roman" w:hAnsi="Times New Roman" w:cs="Times New Roman"/>
            <w:color w:val="auto"/>
            <w:sz w:val="20"/>
            <w:szCs w:val="20"/>
          </w:rPr>
          <w:t>2012 г</w:t>
        </w:r>
      </w:smartTag>
      <w:r w:rsidRPr="006772CF">
        <w:rPr>
          <w:rFonts w:ascii="Times New Roman" w:hAnsi="Times New Roman" w:cs="Times New Roman"/>
          <w:color w:val="auto"/>
          <w:sz w:val="20"/>
          <w:szCs w:val="20"/>
        </w:rPr>
        <w:t>. № 273-ФЗ «Об образовании в Росс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ийской Федерации», 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>а также посещать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 заняти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 (не менее 2/3), 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>выпол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ять </w:t>
      </w:r>
      <w:r w:rsidRPr="006772CF">
        <w:rPr>
          <w:rFonts w:ascii="Times New Roman" w:hAnsi="Times New Roman" w:cs="Times New Roman"/>
          <w:color w:val="auto"/>
          <w:sz w:val="20"/>
          <w:szCs w:val="20"/>
        </w:rPr>
        <w:t>задан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>ия</w:t>
      </w:r>
      <w:r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 для подготовки к занятиям, предусмотренным учебным пла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>ном, в том числе индивидуальным, успешн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 сда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ть все 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>промежуточны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 зачет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ы 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 xml:space="preserve"> и экзамен</w:t>
      </w:r>
      <w:r w:rsidR="00F27B32" w:rsidRPr="006772CF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="003D7D08" w:rsidRPr="006772C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D7D0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F068578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.4. Соблюдать учебную дисциплину и общепринятые нормы поведения, проявлять уважение к персоналу Исполнителя.</w:t>
      </w:r>
    </w:p>
    <w:p w14:paraId="1F068579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3.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F06857A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IV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. Стоимость услуг, сроки и порядок их оплаты</w:t>
      </w:r>
    </w:p>
    <w:p w14:paraId="5A9C33A7" w14:textId="77777777" w:rsidR="00D37D34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4.1. Полная стоимость платных образовательных услуг за весь период о</w:t>
      </w:r>
      <w:r w:rsidR="008A4767">
        <w:rPr>
          <w:rFonts w:ascii="Times New Roman" w:hAnsi="Times New Roman" w:cs="Times New Roman"/>
          <w:color w:val="auto"/>
          <w:sz w:val="20"/>
          <w:szCs w:val="20"/>
        </w:rPr>
        <w:t xml:space="preserve">бучения Обучающегося составляет </w:t>
      </w:r>
    </w:p>
    <w:p w14:paraId="1F06857B" w14:textId="3801A564" w:rsidR="00457B1E" w:rsidRPr="00995523" w:rsidRDefault="00002564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____________________ (сумма прописью)</w:t>
      </w:r>
      <w:r w:rsidR="006772CF" w:rsidRPr="008B271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рублей.</w:t>
      </w:r>
    </w:p>
    <w:p w14:paraId="1F06857C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F06857D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4.2. Оплата производится в следующем порядке:</w:t>
      </w:r>
    </w:p>
    <w:p w14:paraId="1F06857E" w14:textId="02C6935E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4.2.1. При </w:t>
      </w:r>
      <w:r w:rsidRPr="00002564">
        <w:rPr>
          <w:rFonts w:ascii="Times New Roman" w:hAnsi="Times New Roman" w:cs="Times New Roman"/>
          <w:color w:val="auto"/>
          <w:sz w:val="20"/>
          <w:szCs w:val="20"/>
        </w:rPr>
        <w:t>единовременной оплате за учебный год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 в течение 10 (десяти) дней с момента подписа</w:t>
      </w:r>
      <w:r w:rsidR="00AE61EC">
        <w:rPr>
          <w:rFonts w:ascii="Times New Roman" w:hAnsi="Times New Roman" w:cs="Times New Roman"/>
          <w:color w:val="auto"/>
          <w:sz w:val="20"/>
          <w:szCs w:val="20"/>
        </w:rPr>
        <w:t>ния настоящего Договора в сум</w:t>
      </w:r>
      <w:r w:rsidR="00AD0165">
        <w:rPr>
          <w:rFonts w:ascii="Times New Roman" w:hAnsi="Times New Roman" w:cs="Times New Roman"/>
          <w:color w:val="auto"/>
          <w:sz w:val="20"/>
          <w:szCs w:val="20"/>
        </w:rPr>
        <w:t>ме</w:t>
      </w:r>
      <w:r w:rsidR="0098711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105E10" w:rsidRPr="00105E10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B213F1" w:rsidRPr="00105E10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  <w:r w:rsidR="00105E10">
        <w:rPr>
          <w:rFonts w:ascii="Times New Roman" w:hAnsi="Times New Roman" w:cs="Times New Roman"/>
          <w:color w:val="auto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5261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но не позднее даты начала обучения</w:t>
      </w:r>
      <w:r w:rsidR="002C620F">
        <w:rPr>
          <w:rFonts w:ascii="Times New Roman" w:hAnsi="Times New Roman" w:cs="Times New Roman"/>
          <w:color w:val="auto"/>
          <w:sz w:val="20"/>
          <w:szCs w:val="20"/>
        </w:rPr>
        <w:t xml:space="preserve">. Последующий учебный год оплачивается </w:t>
      </w:r>
      <w:r>
        <w:rPr>
          <w:rFonts w:ascii="Times New Roman" w:hAnsi="Times New Roman" w:cs="Times New Roman"/>
          <w:color w:val="auto"/>
          <w:sz w:val="20"/>
          <w:szCs w:val="20"/>
        </w:rPr>
        <w:t>не позднее, чем за 10 (десят</w:t>
      </w:r>
      <w:r w:rsidR="002C620F">
        <w:rPr>
          <w:rFonts w:ascii="Times New Roman" w:hAnsi="Times New Roman" w:cs="Times New Roman"/>
          <w:color w:val="auto"/>
          <w:sz w:val="20"/>
          <w:szCs w:val="20"/>
        </w:rPr>
        <w:t>ь) дней до даты начала обучения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F06857F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4.2.2. Для целей осуществления расчетов по Договору учебный год состоит из 2 (двух) семестров. Размер периодов оплаты не приравнивается к фактическим затратам, соответствующих оплаченному периоду.  Плата за образовательные услуги в случае оплаты </w:t>
      </w:r>
      <w:r w:rsidRPr="00995523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по семестрам 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вносится в следующих размерах и в следующие сроки:</w:t>
      </w:r>
    </w:p>
    <w:p w14:paraId="1F068580" w14:textId="7004A18E" w:rsidR="00457B1E" w:rsidRPr="00995523" w:rsidRDefault="00AD0165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 в сумме</w:t>
      </w:r>
      <w:r w:rsidR="005161E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61E3" w:rsidRPr="005161E3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2A4D9A">
        <w:rPr>
          <w:rFonts w:ascii="Times New Roman" w:hAnsi="Times New Roman" w:cs="Times New Roman"/>
          <w:b/>
          <w:color w:val="auto"/>
          <w:sz w:val="20"/>
          <w:szCs w:val="20"/>
        </w:rPr>
        <w:t>_______________</w:t>
      </w:r>
      <w:r w:rsidR="001D1423" w:rsidRPr="005161E3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  <w:r w:rsidR="001D1423">
        <w:rPr>
          <w:rFonts w:ascii="Times New Roman" w:hAnsi="Times New Roman" w:cs="Times New Roman"/>
          <w:color w:val="auto"/>
          <w:sz w:val="20"/>
          <w:szCs w:val="20"/>
        </w:rPr>
        <w:t xml:space="preserve"> рублей</w:t>
      </w:r>
      <w:r w:rsidR="00AE61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57B1E" w:rsidRPr="00995523">
        <w:rPr>
          <w:rFonts w:ascii="Times New Roman" w:hAnsi="Times New Roman" w:cs="Times New Roman"/>
          <w:color w:val="auto"/>
          <w:sz w:val="20"/>
          <w:szCs w:val="20"/>
        </w:rPr>
        <w:t>за первый семестр в течение 5 рабочих дн</w:t>
      </w:r>
      <w:r w:rsidR="00457B1E">
        <w:rPr>
          <w:rFonts w:ascii="Times New Roman" w:hAnsi="Times New Roman" w:cs="Times New Roman"/>
          <w:color w:val="auto"/>
          <w:sz w:val="20"/>
          <w:szCs w:val="20"/>
        </w:rPr>
        <w:t>ей с момента заключения Договора,</w:t>
      </w:r>
      <w:r w:rsidR="00457B1E" w:rsidRPr="00B5261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57B1E">
        <w:rPr>
          <w:rFonts w:ascii="Times New Roman" w:hAnsi="Times New Roman" w:cs="Times New Roman"/>
          <w:color w:val="auto"/>
          <w:sz w:val="20"/>
          <w:szCs w:val="20"/>
        </w:rPr>
        <w:t>но не позднее даты начала обучения</w:t>
      </w:r>
      <w:r w:rsidR="00457B1E" w:rsidRPr="00995523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1F068581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- не позднее 28 февраля (четные семестры);</w:t>
      </w:r>
    </w:p>
    <w:p w14:paraId="1F068582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- не позднее 15 сентября (нечетные семестры).</w:t>
      </w:r>
    </w:p>
    <w:p w14:paraId="1F068583" w14:textId="6BA464A9" w:rsidR="00457B1E" w:rsidRPr="001D19E1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19E1">
        <w:rPr>
          <w:rFonts w:ascii="Times New Roman" w:hAnsi="Times New Roman" w:cs="Times New Roman"/>
          <w:color w:val="auto"/>
          <w:sz w:val="20"/>
          <w:szCs w:val="20"/>
        </w:rPr>
        <w:t>4.2.3. Плата за образовательные услуги в случае помес</w:t>
      </w:r>
      <w:r w:rsidR="00D37D34" w:rsidRPr="001D19E1">
        <w:rPr>
          <w:rFonts w:ascii="Times New Roman" w:hAnsi="Times New Roman" w:cs="Times New Roman"/>
          <w:color w:val="auto"/>
          <w:sz w:val="20"/>
          <w:szCs w:val="20"/>
        </w:rPr>
        <w:t>ячной оплаты вносится в размере</w:t>
      </w:r>
      <w:r w:rsidR="009871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8711C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r w:rsidR="00002564">
        <w:rPr>
          <w:rFonts w:ascii="Times New Roman" w:hAnsi="Times New Roman" w:cs="Times New Roman"/>
          <w:b/>
          <w:color w:val="auto"/>
          <w:sz w:val="20"/>
          <w:szCs w:val="20"/>
        </w:rPr>
        <w:t>____</w:t>
      </w:r>
      <w:r w:rsidRPr="0098711C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  <w:r w:rsidR="00502A55" w:rsidRPr="001D19E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711C">
        <w:rPr>
          <w:rFonts w:ascii="Times New Roman" w:hAnsi="Times New Roman" w:cs="Times New Roman"/>
          <w:color w:val="auto"/>
          <w:sz w:val="20"/>
          <w:szCs w:val="20"/>
        </w:rPr>
        <w:t>рубля</w:t>
      </w:r>
      <w:r w:rsidRPr="001D19E1">
        <w:rPr>
          <w:rFonts w:ascii="Times New Roman" w:hAnsi="Times New Roman" w:cs="Times New Roman"/>
          <w:color w:val="auto"/>
          <w:sz w:val="20"/>
          <w:szCs w:val="20"/>
        </w:rPr>
        <w:t xml:space="preserve"> за первый месяц до даты начала обучения, далее не </w:t>
      </w:r>
      <w:r w:rsidR="001D1423" w:rsidRPr="001D19E1">
        <w:rPr>
          <w:rFonts w:ascii="Times New Roman" w:hAnsi="Times New Roman" w:cs="Times New Roman"/>
          <w:color w:val="auto"/>
          <w:sz w:val="20"/>
          <w:szCs w:val="20"/>
        </w:rPr>
        <w:t>позднее «</w:t>
      </w:r>
      <w:r w:rsidRPr="001D19E1">
        <w:rPr>
          <w:rFonts w:ascii="Times New Roman" w:hAnsi="Times New Roman" w:cs="Times New Roman"/>
          <w:color w:val="auto"/>
          <w:sz w:val="20"/>
          <w:szCs w:val="20"/>
        </w:rPr>
        <w:t xml:space="preserve">25» числа каждого месяца. </w:t>
      </w:r>
    </w:p>
    <w:p w14:paraId="1F068584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19E1">
        <w:rPr>
          <w:rFonts w:ascii="Times New Roman" w:hAnsi="Times New Roman" w:cs="Times New Roman"/>
          <w:color w:val="auto"/>
          <w:sz w:val="20"/>
          <w:szCs w:val="20"/>
        </w:rPr>
        <w:t>4.3. При расторжении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 Договора по инициативе Обучающегося до даты начала занятий, определенной Исполнителем, Исполнитель возвращает сумму в размере 98% от стоимости Договора с возмещением Исполнителю 2% комиссии банка, за произведенную кассовую операцию.</w:t>
      </w:r>
    </w:p>
    <w:p w14:paraId="1F068585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4.4. При расторжении Договора по инициативе Обучающегося после даты начала занятий, определенной Исполнителем, Исполнитель возвращает часть оплаты за обучение, размер которой определяется за вычетом 2% комиссии банка, за произведенную кассовую операцию, и стоимости фактически понесенных расходов Исполнителя, пропорционально количеству учебных дней в соответствии с учебным планом. Возврат денежных средств за оказанные образовательные услуги не производится. Оказание образовательных услуг определяется согласно утвержденному учебному плану.</w:t>
      </w:r>
    </w:p>
    <w:p w14:paraId="1F068586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4.5. Возврат денежных средств Обучающемуся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14:paraId="1F068587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V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. Основания изменения и расторжения Договора</w:t>
      </w:r>
    </w:p>
    <w:p w14:paraId="1F068588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1F068589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5.2. Настоящий Договор может быть расторгнут по соглашению Сторон.</w:t>
      </w:r>
    </w:p>
    <w:p w14:paraId="1F06858A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1F06858B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установления нарушения порядка приема в Институт, повлекшего по вине Обучающегося его незаконное зачисление в Институт,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Обучающегося, в иных случаях, предусмотренных законодательством Российской Федерации.</w:t>
      </w:r>
    </w:p>
    <w:p w14:paraId="1F06858C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5.4. Настоящий Договор расторгается досрочно:</w:t>
      </w:r>
    </w:p>
    <w:p w14:paraId="1F06858D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по инициативе</w:t>
      </w:r>
      <w:r w:rsidRPr="0099552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Обучающегося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 с обязательным письменным уведомлением Исполнителя о досрочном расторжении Договора;</w:t>
      </w:r>
    </w:p>
    <w:p w14:paraId="1F06858E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по инициативе</w:t>
      </w:r>
      <w:r w:rsidRPr="0099552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Исполнител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>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профессиональной программе обязанностей по добросовестному освоению такой образовательной программы и выполнению учебного плана;</w:t>
      </w:r>
    </w:p>
    <w:p w14:paraId="1F06858F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1F068590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F068591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5.6. Обучающийся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F068592" w14:textId="77777777" w:rsidR="006C6A21" w:rsidRDefault="006C6A21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068593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VI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. Ответственность Сторон</w:t>
      </w:r>
    </w:p>
    <w:p w14:paraId="1F068594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6.1. В случае неисполнения или ненадлежащего исполнения Сторонами обязательств по договору стороны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14:paraId="1F068595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VII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. Срок действия Договора</w:t>
      </w:r>
    </w:p>
    <w:p w14:paraId="1F068596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14:paraId="1F068597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VIII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</w:rPr>
        <w:t>. Заключительные положения</w:t>
      </w:r>
    </w:p>
    <w:p w14:paraId="1F068598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1F068599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F06859A" w14:textId="77777777" w:rsidR="00457B1E" w:rsidRPr="00995523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8.3. Обучающийся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502A55">
        <w:rPr>
          <w:rFonts w:ascii="Times New Roman" w:hAnsi="Times New Roman" w:cs="Times New Roman"/>
          <w:b/>
          <w:color w:val="auto"/>
          <w:sz w:val="20"/>
          <w:szCs w:val="20"/>
        </w:rPr>
        <w:t>обезличивание, блокирование, удаление, уничтожение следующих персональных данных: фамилия; имя;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Исполнителем без ограничения срока действия.</w:t>
      </w:r>
    </w:p>
    <w:p w14:paraId="1F06859B" w14:textId="77777777" w:rsidR="00457B1E" w:rsidRPr="002F6D80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8.4. Настоящий Договор составлен в </w:t>
      </w:r>
      <w:r w:rsidRPr="00995523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2</w:t>
      </w:r>
      <w:r w:rsidRPr="00995523">
        <w:rPr>
          <w:rFonts w:ascii="Times New Roman" w:hAnsi="Times New Roman" w:cs="Times New Roman"/>
          <w:color w:val="auto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</w:t>
      </w:r>
      <w:r w:rsidRPr="002F6D80">
        <w:rPr>
          <w:rFonts w:ascii="Times New Roman" w:hAnsi="Times New Roman" w:cs="Times New Roman"/>
          <w:color w:val="auto"/>
          <w:sz w:val="20"/>
          <w:szCs w:val="20"/>
        </w:rPr>
        <w:t>оизводиться только в письменной форме и подписываться уполномоченными представителями Сторон.</w:t>
      </w:r>
    </w:p>
    <w:p w14:paraId="1F06859C" w14:textId="77777777" w:rsidR="00457B1E" w:rsidRPr="002F6D80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6D80">
        <w:rPr>
          <w:rFonts w:ascii="Times New Roman" w:hAnsi="Times New Roman" w:cs="Times New Roman"/>
          <w:color w:val="auto"/>
          <w:sz w:val="20"/>
          <w:szCs w:val="20"/>
        </w:rPr>
        <w:t>8.5. Изменения Договора оформляются дополнительными соглашениями к Договору.</w:t>
      </w:r>
    </w:p>
    <w:p w14:paraId="1F06859D" w14:textId="77777777" w:rsidR="00457B1E" w:rsidRPr="002F6D80" w:rsidRDefault="00457B1E" w:rsidP="0040692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6D80">
        <w:rPr>
          <w:rFonts w:ascii="Times New Roman" w:hAnsi="Times New Roman" w:cs="Times New Roman"/>
          <w:b/>
          <w:bCs/>
          <w:color w:val="auto"/>
          <w:sz w:val="20"/>
          <w:szCs w:val="20"/>
        </w:rPr>
        <w:t>IX. Адреса и реквизиты Сторон</w:t>
      </w: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2"/>
        <w:gridCol w:w="4932"/>
      </w:tblGrid>
      <w:tr w:rsidR="00457B1E" w:rsidRPr="002F6D80" w14:paraId="1F0685A0" w14:textId="77777777" w:rsidTr="00CE0439">
        <w:trPr>
          <w:trHeight w:val="212"/>
          <w:jc w:val="center"/>
        </w:trPr>
        <w:tc>
          <w:tcPr>
            <w:tcW w:w="49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859E" w14:textId="77777777" w:rsidR="00457B1E" w:rsidRPr="00CE0439" w:rsidRDefault="00457B1E" w:rsidP="00CE04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4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Исполнитель:</w:t>
            </w:r>
          </w:p>
        </w:tc>
        <w:tc>
          <w:tcPr>
            <w:tcW w:w="49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859F" w14:textId="77777777" w:rsidR="00457B1E" w:rsidRPr="00CE0439" w:rsidRDefault="00457B1E" w:rsidP="00CE043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043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Обучающийся:</w:t>
            </w:r>
          </w:p>
        </w:tc>
      </w:tr>
      <w:tr w:rsidR="00457B1E" w:rsidRPr="002F6D80" w14:paraId="1F0685B4" w14:textId="77777777" w:rsidTr="00CE0439">
        <w:trPr>
          <w:trHeight w:val="1253"/>
          <w:jc w:val="center"/>
        </w:trPr>
        <w:tc>
          <w:tcPr>
            <w:tcW w:w="49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FD1F" w14:textId="4FBF894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НОЧУ ДПО «ИППиП»</w:t>
            </w:r>
          </w:p>
          <w:p w14:paraId="7FA65B6F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 1027739517190</w:t>
            </w:r>
          </w:p>
          <w:p w14:paraId="2C0EB4FA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ИНН/КПП: 7701159345/771701001</w:t>
            </w:r>
          </w:p>
          <w:p w14:paraId="4B4193D7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Адрес: 129366, г. Москва, ул. Ярославская, д.13</w:t>
            </w:r>
          </w:p>
          <w:p w14:paraId="2DD181B6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ОКВЭД  80.22.22, ОКПО 46819828</w:t>
            </w:r>
          </w:p>
          <w:p w14:paraId="5969FE74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№ 40703810938070101188, Сбербанка России ОАО г. Москва, к/с № 30101810400000000225, БИК 044525225</w:t>
            </w:r>
          </w:p>
          <w:p w14:paraId="52539217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Тел./факс +7 (495) 374-71-34</w:t>
            </w:r>
          </w:p>
          <w:p w14:paraId="6B18500C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2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Э-почта: info@psyсhol.ru</w:t>
            </w:r>
          </w:p>
          <w:p w14:paraId="1EC3D871" w14:textId="77777777" w:rsidR="006772CF" w:rsidRPr="006772CF" w:rsidRDefault="006772CF" w:rsidP="006772C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9662C55" w14:textId="13893BC2" w:rsidR="005C07AB" w:rsidRDefault="00002564" w:rsidP="005C07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14:paraId="02023ED1" w14:textId="77777777" w:rsidR="005C07AB" w:rsidRDefault="005C07AB" w:rsidP="005C07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0685A9" w14:textId="78DE8DE3" w:rsidR="00457B1E" w:rsidRPr="00DC61A8" w:rsidRDefault="00DC61A8" w:rsidP="005C07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ind w:left="204" w:right="20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_____</w:t>
            </w:r>
            <w:r w:rsidR="00805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</w:t>
            </w:r>
            <w:r w:rsidR="00134F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134F7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0256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/____________/</w:t>
            </w:r>
            <w:bookmarkStart w:id="0" w:name="_GoBack"/>
            <w:bookmarkEnd w:id="0"/>
          </w:p>
        </w:tc>
        <w:tc>
          <w:tcPr>
            <w:tcW w:w="493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85B3" w14:textId="79C6F44F" w:rsidR="00457B1E" w:rsidRPr="0011620F" w:rsidRDefault="0098711C" w:rsidP="00D75A7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F0685B5" w14:textId="77777777" w:rsidR="00457B1E" w:rsidRPr="00753442" w:rsidRDefault="00457B1E" w:rsidP="00EB2C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1F0685B6" w14:textId="0C91868C" w:rsidR="00457B1E" w:rsidRPr="00753442" w:rsidRDefault="00753442" w:rsidP="00A35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753442">
        <w:rPr>
          <w:rFonts w:ascii="Times New Roman" w:hAnsi="Times New Roman" w:cs="Times New Roman"/>
          <w:bCs/>
          <w:color w:val="auto"/>
          <w:sz w:val="20"/>
          <w:szCs w:val="20"/>
        </w:rPr>
        <w:t>М.П.</w:t>
      </w:r>
    </w:p>
    <w:p w14:paraId="1F0685B7" w14:textId="77777777" w:rsidR="00457B1E" w:rsidRDefault="00457B1E" w:rsidP="00A35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0685B8" w14:textId="77777777" w:rsidR="00457B1E" w:rsidRDefault="00457B1E" w:rsidP="00A35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0685B9" w14:textId="77777777" w:rsidR="00457B1E" w:rsidRPr="002F6D80" w:rsidRDefault="00457B1E" w:rsidP="00A3538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0685BD" w14:textId="77777777" w:rsidR="00457B1E" w:rsidRPr="002F6D80" w:rsidRDefault="00457B1E" w:rsidP="00EB2C8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8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sectPr w:rsidR="00457B1E" w:rsidRPr="002F6D80" w:rsidSect="00023E75">
      <w:headerReference w:type="default" r:id="rId7"/>
      <w:footerReference w:type="default" r:id="rId8"/>
      <w:pgSz w:w="11900" w:h="16840"/>
      <w:pgMar w:top="567" w:right="843" w:bottom="142" w:left="1276" w:header="0" w:footer="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953F" w14:textId="77777777" w:rsidR="001E600A" w:rsidRDefault="001E6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544D3A41" w14:textId="77777777" w:rsidR="001E600A" w:rsidRDefault="001E6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85C3" w14:textId="77777777" w:rsidR="00457B1E" w:rsidRPr="00CA1C23" w:rsidRDefault="00457B1E" w:rsidP="00CA1C23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9998" w14:textId="77777777" w:rsidR="001E600A" w:rsidRDefault="001E6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19712002" w14:textId="77777777" w:rsidR="001E600A" w:rsidRDefault="001E60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85C2" w14:textId="77777777" w:rsidR="00457B1E" w:rsidRPr="002F6D80" w:rsidRDefault="00457B1E" w:rsidP="00406928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rPr>
        <w:rFonts w:ascii="Times New Roman" w:hAnsi="Times New Roman" w:cs="Times New Roman"/>
        <w:b/>
        <w:bCs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D02"/>
    <w:multiLevelType w:val="hybridMultilevel"/>
    <w:tmpl w:val="0EFE77BA"/>
    <w:lvl w:ilvl="0" w:tplc="3F423CE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88D2E69"/>
    <w:multiLevelType w:val="hybridMultilevel"/>
    <w:tmpl w:val="5742FC94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94"/>
    <w:rsid w:val="00002564"/>
    <w:rsid w:val="0000594E"/>
    <w:rsid w:val="00016177"/>
    <w:rsid w:val="00020CBB"/>
    <w:rsid w:val="00023E75"/>
    <w:rsid w:val="0003415F"/>
    <w:rsid w:val="000420B3"/>
    <w:rsid w:val="00053CBE"/>
    <w:rsid w:val="0005487B"/>
    <w:rsid w:val="000657BC"/>
    <w:rsid w:val="00074120"/>
    <w:rsid w:val="000B2C4E"/>
    <w:rsid w:val="000D79D4"/>
    <w:rsid w:val="000E2F8C"/>
    <w:rsid w:val="000F6247"/>
    <w:rsid w:val="00105E10"/>
    <w:rsid w:val="0011620F"/>
    <w:rsid w:val="00130603"/>
    <w:rsid w:val="00134F72"/>
    <w:rsid w:val="00136577"/>
    <w:rsid w:val="00144BDF"/>
    <w:rsid w:val="001604B9"/>
    <w:rsid w:val="00180760"/>
    <w:rsid w:val="00187A32"/>
    <w:rsid w:val="001A62DE"/>
    <w:rsid w:val="001D1423"/>
    <w:rsid w:val="001D19E1"/>
    <w:rsid w:val="001E600A"/>
    <w:rsid w:val="001F4B3B"/>
    <w:rsid w:val="00257A99"/>
    <w:rsid w:val="00271B86"/>
    <w:rsid w:val="00272233"/>
    <w:rsid w:val="00273E39"/>
    <w:rsid w:val="002864AA"/>
    <w:rsid w:val="002A3277"/>
    <w:rsid w:val="002A4D9A"/>
    <w:rsid w:val="002B1F68"/>
    <w:rsid w:val="002B556F"/>
    <w:rsid w:val="002C3D68"/>
    <w:rsid w:val="002C620F"/>
    <w:rsid w:val="002F51DC"/>
    <w:rsid w:val="002F6D80"/>
    <w:rsid w:val="002F7B42"/>
    <w:rsid w:val="00300FE1"/>
    <w:rsid w:val="00312767"/>
    <w:rsid w:val="00317143"/>
    <w:rsid w:val="00326F3E"/>
    <w:rsid w:val="003633ED"/>
    <w:rsid w:val="00366534"/>
    <w:rsid w:val="003A001E"/>
    <w:rsid w:val="003C510F"/>
    <w:rsid w:val="003D4A21"/>
    <w:rsid w:val="003D7D08"/>
    <w:rsid w:val="003E0C2E"/>
    <w:rsid w:val="00406928"/>
    <w:rsid w:val="00417D39"/>
    <w:rsid w:val="004247FA"/>
    <w:rsid w:val="00424BF1"/>
    <w:rsid w:val="00430E92"/>
    <w:rsid w:val="00457B1E"/>
    <w:rsid w:val="00476BAF"/>
    <w:rsid w:val="00483D21"/>
    <w:rsid w:val="004A3EBA"/>
    <w:rsid w:val="004C3A57"/>
    <w:rsid w:val="004C4BB8"/>
    <w:rsid w:val="004C704E"/>
    <w:rsid w:val="00502A55"/>
    <w:rsid w:val="005161E3"/>
    <w:rsid w:val="00517C8B"/>
    <w:rsid w:val="005375D5"/>
    <w:rsid w:val="005752A8"/>
    <w:rsid w:val="005950C8"/>
    <w:rsid w:val="005C0689"/>
    <w:rsid w:val="005C07AB"/>
    <w:rsid w:val="005D0B5E"/>
    <w:rsid w:val="006069ED"/>
    <w:rsid w:val="006074C2"/>
    <w:rsid w:val="006139FC"/>
    <w:rsid w:val="006157E5"/>
    <w:rsid w:val="006670CF"/>
    <w:rsid w:val="006772CF"/>
    <w:rsid w:val="006A7405"/>
    <w:rsid w:val="006C5A8B"/>
    <w:rsid w:val="006C6A21"/>
    <w:rsid w:val="006E7E6D"/>
    <w:rsid w:val="007010E6"/>
    <w:rsid w:val="00712FC2"/>
    <w:rsid w:val="00717FC5"/>
    <w:rsid w:val="0072025A"/>
    <w:rsid w:val="0073500A"/>
    <w:rsid w:val="00740E8B"/>
    <w:rsid w:val="00743B38"/>
    <w:rsid w:val="00745BB7"/>
    <w:rsid w:val="00753442"/>
    <w:rsid w:val="00755FE8"/>
    <w:rsid w:val="00765EB7"/>
    <w:rsid w:val="007728C6"/>
    <w:rsid w:val="00775FA9"/>
    <w:rsid w:val="00777DAB"/>
    <w:rsid w:val="00777E4A"/>
    <w:rsid w:val="00792CAA"/>
    <w:rsid w:val="007E4794"/>
    <w:rsid w:val="008020C6"/>
    <w:rsid w:val="00805876"/>
    <w:rsid w:val="00837CA5"/>
    <w:rsid w:val="0086642A"/>
    <w:rsid w:val="0087133B"/>
    <w:rsid w:val="00885494"/>
    <w:rsid w:val="00895908"/>
    <w:rsid w:val="008A4767"/>
    <w:rsid w:val="008B2717"/>
    <w:rsid w:val="008C6B88"/>
    <w:rsid w:val="008D20A1"/>
    <w:rsid w:val="008E6A2B"/>
    <w:rsid w:val="008F62F7"/>
    <w:rsid w:val="00901861"/>
    <w:rsid w:val="00911ED4"/>
    <w:rsid w:val="0093357A"/>
    <w:rsid w:val="00947C8F"/>
    <w:rsid w:val="009639DC"/>
    <w:rsid w:val="009750B8"/>
    <w:rsid w:val="00977376"/>
    <w:rsid w:val="00980EF2"/>
    <w:rsid w:val="0098711C"/>
    <w:rsid w:val="00995523"/>
    <w:rsid w:val="009B0381"/>
    <w:rsid w:val="009C59DC"/>
    <w:rsid w:val="009E56AD"/>
    <w:rsid w:val="00A35389"/>
    <w:rsid w:val="00A37D6F"/>
    <w:rsid w:val="00A6074A"/>
    <w:rsid w:val="00A8079D"/>
    <w:rsid w:val="00AD0165"/>
    <w:rsid w:val="00AD03D5"/>
    <w:rsid w:val="00AD5BA8"/>
    <w:rsid w:val="00AE13EE"/>
    <w:rsid w:val="00AE5CAD"/>
    <w:rsid w:val="00AE61EC"/>
    <w:rsid w:val="00B12C09"/>
    <w:rsid w:val="00B213F1"/>
    <w:rsid w:val="00B22409"/>
    <w:rsid w:val="00B52616"/>
    <w:rsid w:val="00B70FB8"/>
    <w:rsid w:val="00B760E8"/>
    <w:rsid w:val="00B76FE8"/>
    <w:rsid w:val="00B8552C"/>
    <w:rsid w:val="00B85969"/>
    <w:rsid w:val="00BB5958"/>
    <w:rsid w:val="00BE0E37"/>
    <w:rsid w:val="00C0205B"/>
    <w:rsid w:val="00C03570"/>
    <w:rsid w:val="00C9379C"/>
    <w:rsid w:val="00CA1C23"/>
    <w:rsid w:val="00CA2A23"/>
    <w:rsid w:val="00CB6B7B"/>
    <w:rsid w:val="00CC2A72"/>
    <w:rsid w:val="00CE0439"/>
    <w:rsid w:val="00D0307B"/>
    <w:rsid w:val="00D04C83"/>
    <w:rsid w:val="00D15CC5"/>
    <w:rsid w:val="00D177A1"/>
    <w:rsid w:val="00D37D34"/>
    <w:rsid w:val="00D62869"/>
    <w:rsid w:val="00D75A7D"/>
    <w:rsid w:val="00D76610"/>
    <w:rsid w:val="00D76B3C"/>
    <w:rsid w:val="00D82570"/>
    <w:rsid w:val="00DA2056"/>
    <w:rsid w:val="00DB2B9C"/>
    <w:rsid w:val="00DC61A8"/>
    <w:rsid w:val="00DC7016"/>
    <w:rsid w:val="00DF447B"/>
    <w:rsid w:val="00DF7D1B"/>
    <w:rsid w:val="00E02C9E"/>
    <w:rsid w:val="00E05A7C"/>
    <w:rsid w:val="00E10DE2"/>
    <w:rsid w:val="00E27657"/>
    <w:rsid w:val="00E42F96"/>
    <w:rsid w:val="00E440B4"/>
    <w:rsid w:val="00E70855"/>
    <w:rsid w:val="00E85458"/>
    <w:rsid w:val="00EB2C8C"/>
    <w:rsid w:val="00EE49BF"/>
    <w:rsid w:val="00EE7AF8"/>
    <w:rsid w:val="00EF1D93"/>
    <w:rsid w:val="00EF2C1F"/>
    <w:rsid w:val="00EF6764"/>
    <w:rsid w:val="00F009B5"/>
    <w:rsid w:val="00F07F1F"/>
    <w:rsid w:val="00F27B32"/>
    <w:rsid w:val="00F30C93"/>
    <w:rsid w:val="00F327DE"/>
    <w:rsid w:val="00F345E4"/>
    <w:rsid w:val="00F57BF7"/>
    <w:rsid w:val="00F76340"/>
    <w:rsid w:val="00F82311"/>
    <w:rsid w:val="00FC6676"/>
    <w:rsid w:val="00FE0C1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68550"/>
  <w15:docId w15:val="{87FF38C0-922F-49B5-8C40-80F98A1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1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4120"/>
    <w:rPr>
      <w:rFonts w:cs="Times New Roman"/>
      <w:u w:val="single"/>
    </w:rPr>
  </w:style>
  <w:style w:type="table" w:customStyle="1" w:styleId="TableNormal1">
    <w:name w:val="Table Normal1"/>
    <w:uiPriority w:val="99"/>
    <w:rsid w:val="000741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0741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0741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uiPriority w:val="99"/>
    <w:rsid w:val="00074120"/>
  </w:style>
  <w:style w:type="character" w:customStyle="1" w:styleId="Hyperlink0">
    <w:name w:val="Hyperlink.0"/>
    <w:basedOn w:val="None"/>
    <w:uiPriority w:val="99"/>
    <w:rsid w:val="0007412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07412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  <w:ind w:firstLine="720"/>
    </w:pPr>
    <w:rPr>
      <w:rFonts w:ascii="Arial" w:hAnsi="Arial Unicode MS" w:cs="Arial Unicode MS"/>
      <w:color w:val="000000"/>
      <w:sz w:val="20"/>
      <w:szCs w:val="20"/>
      <w:u w:color="000000"/>
    </w:rPr>
  </w:style>
  <w:style w:type="paragraph" w:styleId="a4">
    <w:name w:val="No Spacing"/>
    <w:uiPriority w:val="99"/>
    <w:qFormat/>
    <w:rsid w:val="000741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rsid w:val="0080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20C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rsid w:val="0075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5FE8"/>
    <w:rPr>
      <w:rFonts w:ascii="Calibri" w:eastAsia="Times New Roman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rsid w:val="0075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5FE8"/>
    <w:rPr>
      <w:rFonts w:ascii="Calibri" w:eastAsia="Times New Roman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99"/>
    <w:rsid w:val="004069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EB2C8C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rsid w:val="006670C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670CF"/>
    <w:rPr>
      <w:rFonts w:ascii="Calibri" w:eastAsia="Times New Roman" w:hAnsi="Calibri" w:cs="Calibri"/>
      <w:color w:val="000000"/>
      <w:u w:color="000000"/>
    </w:rPr>
  </w:style>
  <w:style w:type="character" w:styleId="af">
    <w:name w:val="footnote reference"/>
    <w:basedOn w:val="a0"/>
    <w:uiPriority w:val="99"/>
    <w:semiHidden/>
    <w:rsid w:val="006670CF"/>
    <w:rPr>
      <w:rFonts w:cs="Times New Roman"/>
      <w:vertAlign w:val="superscript"/>
    </w:rPr>
  </w:style>
  <w:style w:type="paragraph" w:styleId="af0">
    <w:name w:val="Normal (Web)"/>
    <w:basedOn w:val="a"/>
    <w:uiPriority w:val="99"/>
    <w:semiHidden/>
    <w:rsid w:val="00130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nevr2</dc:creator>
  <cp:lastModifiedBy>Мария Алексеева</cp:lastModifiedBy>
  <cp:revision>8</cp:revision>
  <cp:lastPrinted>2018-08-09T08:40:00Z</cp:lastPrinted>
  <dcterms:created xsi:type="dcterms:W3CDTF">2018-07-27T11:09:00Z</dcterms:created>
  <dcterms:modified xsi:type="dcterms:W3CDTF">2018-09-07T07:29:00Z</dcterms:modified>
</cp:coreProperties>
</file>